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95" w:rsidRDefault="00293F4A">
      <w:pPr>
        <w:spacing w:before="39" w:line="256" w:lineRule="auto"/>
        <w:ind w:left="2360" w:right="539" w:hanging="2067"/>
        <w:rPr>
          <w:b/>
        </w:rPr>
      </w:pPr>
      <w:r>
        <w:rPr>
          <w:b/>
        </w:rPr>
        <w:t xml:space="preserve">ZOZNAM UCHÁDZAČOV, KTORÍ SA ZÚČASTNIA VÝBEROVÉHO KONANIA NA OBSADENIE PRACOVNEJ POZICÍE PORADCA-PREKLADATEĽ PRE MAĎARSKÝ JAZYK </w:t>
      </w:r>
    </w:p>
    <w:p w:rsidR="009C5E95" w:rsidRDefault="009C5E95">
      <w:pPr>
        <w:pStyle w:val="BodyText"/>
        <w:rPr>
          <w:b/>
        </w:rPr>
      </w:pPr>
    </w:p>
    <w:p w:rsidR="009C5E95" w:rsidRDefault="009C5E95">
      <w:pPr>
        <w:pStyle w:val="BodyText"/>
        <w:spacing w:before="6"/>
        <w:rPr>
          <w:b/>
          <w:sz w:val="28"/>
        </w:rPr>
      </w:pPr>
    </w:p>
    <w:p w:rsidR="009C5E95" w:rsidRDefault="00293F4A">
      <w:pPr>
        <w:pStyle w:val="BodyText"/>
        <w:spacing w:line="259" w:lineRule="auto"/>
        <w:ind w:left="260" w:right="513"/>
        <w:jc w:val="both"/>
      </w:pPr>
      <w:r>
        <w:t xml:space="preserve">Výberového konania na obsadenie miesta poradca-prekladateľ pre maďarský jazyk, ktoré sa uskutoční dňa 23. októbra 2024 v kancelárii 63 na prvom poschodí na adrese </w:t>
      </w:r>
      <w:proofErr w:type="spellStart"/>
      <w:r>
        <w:t>Bulevar</w:t>
      </w:r>
      <w:proofErr w:type="spellEnd"/>
      <w:r>
        <w:t xml:space="preserve"> </w:t>
      </w:r>
      <w:proofErr w:type="spellStart"/>
      <w:r>
        <w:t>Mihajla</w:t>
      </w:r>
      <w:proofErr w:type="spellEnd"/>
      <w:r>
        <w:t xml:space="preserve"> </w:t>
      </w:r>
      <w:proofErr w:type="spellStart"/>
      <w:r>
        <w:t>Pupina</w:t>
      </w:r>
      <w:proofErr w:type="spellEnd"/>
      <w:r>
        <w:t xml:space="preserve"> 16, Nový Sad so začiatkom o 10.00 hod. sa zúčastní jeden uchádzač  pod</w:t>
      </w:r>
      <w:r>
        <w:t xml:space="preserve"> kódom 3009202408JK402HPB01.</w:t>
      </w:r>
    </w:p>
    <w:p w:rsidR="009C5E95" w:rsidRDefault="009C5E95">
      <w:pPr>
        <w:pStyle w:val="BodyText"/>
      </w:pPr>
    </w:p>
    <w:p w:rsidR="009C5E95" w:rsidRDefault="009C5E95">
      <w:pPr>
        <w:pStyle w:val="BodyText"/>
      </w:pPr>
    </w:p>
    <w:p w:rsidR="009C5E95" w:rsidRDefault="009C5E95">
      <w:pPr>
        <w:pStyle w:val="BodyText"/>
      </w:pPr>
    </w:p>
    <w:p w:rsidR="009C5E95" w:rsidRDefault="009C5E95">
      <w:pPr>
        <w:pStyle w:val="BodyText"/>
        <w:spacing w:before="5"/>
        <w:rPr>
          <w:sz w:val="20"/>
        </w:rPr>
      </w:pPr>
    </w:p>
    <w:p w:rsidR="009C5E95" w:rsidRDefault="00293F4A">
      <w:pPr>
        <w:pStyle w:val="BodyText"/>
        <w:ind w:left="260"/>
        <w:jc w:val="both"/>
      </w:pPr>
      <w:r>
        <w:t>V Novom Sade, dňa 17. 10. 2024</w:t>
      </w:r>
    </w:p>
    <w:p w:rsidR="009C5E95" w:rsidRDefault="009C5E95">
      <w:pPr>
        <w:pStyle w:val="BodyText"/>
      </w:pPr>
    </w:p>
    <w:p w:rsidR="009C5E95" w:rsidRDefault="009C5E95">
      <w:pPr>
        <w:pStyle w:val="BodyText"/>
        <w:spacing w:before="9"/>
        <w:rPr>
          <w:sz w:val="29"/>
        </w:rPr>
      </w:pPr>
    </w:p>
    <w:p w:rsidR="009C5E95" w:rsidRDefault="00293F4A">
      <w:pPr>
        <w:pStyle w:val="BodyText"/>
        <w:ind w:left="260"/>
        <w:jc w:val="both"/>
      </w:pPr>
      <w:r>
        <w:t>Výberová komisia:</w:t>
      </w:r>
    </w:p>
    <w:p w:rsidR="009C5E95" w:rsidRDefault="00293F4A">
      <w:pPr>
        <w:pStyle w:val="BodyText"/>
        <w:tabs>
          <w:tab w:val="left" w:pos="3636"/>
          <w:tab w:val="left" w:pos="6770"/>
        </w:tabs>
        <w:spacing w:before="181"/>
        <w:ind w:left="260"/>
        <w:jc w:val="both"/>
      </w:pPr>
      <w:proofErr w:type="spellStart"/>
      <w:r>
        <w:t>Žužana</w:t>
      </w:r>
      <w:proofErr w:type="spellEnd"/>
      <w:r>
        <w:t xml:space="preserve"> Macko </w:t>
      </w:r>
      <w:r>
        <w:tab/>
      </w:r>
      <w:proofErr w:type="spellStart"/>
      <w:r>
        <w:t>Sabina</w:t>
      </w:r>
      <w:proofErr w:type="spellEnd"/>
      <w:r>
        <w:t xml:space="preserve"> </w:t>
      </w:r>
      <w:proofErr w:type="spellStart"/>
      <w:r>
        <w:t>Terteli</w:t>
      </w:r>
      <w:proofErr w:type="spellEnd"/>
      <w:r>
        <w:t xml:space="preserve"> </w:t>
      </w:r>
      <w:r>
        <w:tab/>
      </w:r>
      <w:r>
        <w:tab/>
        <w:t xml:space="preserve">     </w:t>
      </w:r>
      <w:bookmarkStart w:id="0" w:name="_GoBack"/>
      <w:bookmarkEnd w:id="0"/>
      <w:r>
        <w:t xml:space="preserve">Bojana </w:t>
      </w:r>
      <w:proofErr w:type="spellStart"/>
      <w:r>
        <w:t>Adžić</w:t>
      </w:r>
      <w:proofErr w:type="spellEnd"/>
      <w:r>
        <w:t xml:space="preserve"> </w:t>
      </w:r>
      <w:proofErr w:type="spellStart"/>
      <w:r>
        <w:t>Makivić</w:t>
      </w:r>
      <w:proofErr w:type="spellEnd"/>
    </w:p>
    <w:p w:rsidR="009C5E95" w:rsidRDefault="009C5E95">
      <w:pPr>
        <w:pStyle w:val="BodyText"/>
        <w:rPr>
          <w:sz w:val="20"/>
        </w:rPr>
      </w:pPr>
    </w:p>
    <w:p w:rsidR="009C5E95" w:rsidRDefault="009C5E95">
      <w:pPr>
        <w:pStyle w:val="BodyText"/>
        <w:rPr>
          <w:sz w:val="20"/>
        </w:rPr>
      </w:pPr>
    </w:p>
    <w:p w:rsidR="009C5E95" w:rsidRDefault="009C5E95">
      <w:pPr>
        <w:pStyle w:val="BodyText"/>
        <w:spacing w:before="6"/>
        <w:rPr>
          <w:sz w:val="24"/>
        </w:rPr>
      </w:pPr>
    </w:p>
    <w:p w:rsidR="009C5E95" w:rsidRDefault="009C5E95">
      <w:pPr>
        <w:rPr>
          <w:sz w:val="24"/>
        </w:rPr>
        <w:sectPr w:rsidR="009C5E95">
          <w:type w:val="continuous"/>
          <w:pgSz w:w="12240" w:h="15840"/>
          <w:pgMar w:top="1400" w:right="920" w:bottom="280" w:left="1180" w:header="720" w:footer="720" w:gutter="0"/>
          <w:cols w:space="720"/>
        </w:sectPr>
      </w:pPr>
    </w:p>
    <w:p w:rsidR="009C5E95" w:rsidRDefault="00293F4A">
      <w:pPr>
        <w:pStyle w:val="Heading1"/>
        <w:spacing w:before="203" w:line="237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49.05pt;margin-top:51.85pt;width:72.05pt;height:18.65pt;z-index:1144;mso-position-horizontal-relative:page" filled="f" stroked="f">
            <v:textbox inset="0,0,0,0">
              <w:txbxContent>
                <w:p w:rsidR="009C5E95" w:rsidRDefault="00293F4A">
                  <w:pPr>
                    <w:spacing w:line="373" w:lineRule="exact"/>
                    <w:rPr>
                      <w:sz w:val="31"/>
                    </w:rPr>
                  </w:pPr>
                  <w:r>
                    <w:rPr>
                      <w:sz w:val="31"/>
                    </w:rPr>
                    <w:t>ESUFL0013</w:t>
                  </w:r>
                </w:p>
              </w:txbxContent>
            </v:textbox>
            <w10:wrap anchorx="page"/>
          </v:shape>
        </w:pict>
      </w:r>
      <w:proofErr w:type="spellStart"/>
      <w:r>
        <w:t>Žužana</w:t>
      </w:r>
      <w:proofErr w:type="spellEnd"/>
      <w:r>
        <w:t xml:space="preserve"> Macko</w:t>
      </w:r>
    </w:p>
    <w:p w:rsidR="009C5E95" w:rsidRDefault="00293F4A">
      <w:pPr>
        <w:spacing w:before="101" w:line="250" w:lineRule="atLeast"/>
        <w:ind w:left="109" w:right="18"/>
        <w:rPr>
          <w:sz w:val="20"/>
        </w:rPr>
      </w:pPr>
      <w:r>
        <w:br w:type="column"/>
      </w:r>
      <w:proofErr w:type="spellStart"/>
      <w:r>
        <w:rPr>
          <w:sz w:val="20"/>
        </w:rPr>
        <w:t>Digitally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signed</w:t>
      </w:r>
      <w:proofErr w:type="spellEnd"/>
      <w:r>
        <w:rPr>
          <w:sz w:val="20"/>
        </w:rPr>
        <w:t xml:space="preserve"> by </w:t>
      </w:r>
      <w:proofErr w:type="spellStart"/>
      <w:r>
        <w:rPr>
          <w:sz w:val="20"/>
        </w:rPr>
        <w:t>Žužana</w:t>
      </w:r>
      <w:proofErr w:type="spellEnd"/>
      <w:r>
        <w:rPr>
          <w:sz w:val="20"/>
        </w:rPr>
        <w:t xml:space="preserve"> Macko ESUFL00042585</w:t>
      </w:r>
    </w:p>
    <w:p w:rsidR="009C5E95" w:rsidRDefault="00293F4A">
      <w:pPr>
        <w:pStyle w:val="Heading2"/>
        <w:spacing w:before="290" w:line="372" w:lineRule="exact"/>
      </w:pPr>
      <w:r>
        <w:br w:type="column"/>
      </w:r>
      <w:proofErr w:type="spellStart"/>
      <w:r>
        <w:t>Sabina</w:t>
      </w:r>
      <w:proofErr w:type="spellEnd"/>
      <w:r>
        <w:t xml:space="preserve"> </w:t>
      </w:r>
      <w:proofErr w:type="spellStart"/>
      <w:r>
        <w:t>Terteli</w:t>
      </w:r>
      <w:proofErr w:type="spellEnd"/>
    </w:p>
    <w:p w:rsidR="009C5E95" w:rsidRDefault="00293F4A">
      <w:pPr>
        <w:pStyle w:val="BodyText"/>
        <w:spacing w:before="4"/>
        <w:rPr>
          <w:sz w:val="26"/>
        </w:rPr>
      </w:pPr>
      <w:r>
        <w:br w:type="column"/>
      </w:r>
    </w:p>
    <w:p w:rsidR="009C5E95" w:rsidRDefault="00293F4A">
      <w:pPr>
        <w:spacing w:line="240" w:lineRule="exact"/>
        <w:ind w:left="109" w:right="3448"/>
        <w:rPr>
          <w:sz w:val="20"/>
        </w:rPr>
      </w:pPr>
      <w:r>
        <w:pict>
          <v:group id="_x0000_s1026" style="position:absolute;left:0;text-align:left;margin-left:443.5pt;margin-top:-3.25pt;width:117pt;height:80.5pt;z-index:1096;mso-position-horizontal-relative:page" coordorigin="8870,-65" coordsize="2340,1610">
            <v:shape id="_x0000_s1029" style="position:absolute;left:9255;top:-28;width:1584;height:1573" coordorigin="9255,-27" coordsize="1584,1573" o:spt="100" adj="0,,0" path="m9541,1213r-98,59l9369,1332r-54,57l9280,1441r-19,44l9255,1519r11,20l9275,1545r105,l9386,1542r-100,l9291,1506r22,-49l9352,1400r52,-62l9468,1274r73,-61xm9933,-27r-32,21l9885,43r-6,55l9878,137r1,36l9882,211r5,41l9894,294r8,42l9911,379r10,45l9933,468r-4,24l9916,533r-19,55l9871,655r-32,76l9803,814r-41,88l9718,992r-47,91l9622,1172r-50,84l9521,1334r-50,68l9421,1460r-48,44l9328,1532r-42,10l9386,1542r16,-9l9449,1493r53,-56l9560,1361r65,-96l9696,1148r15,-5l9696,1143r62,-111l9810,934r42,-86l9886,773r27,-65l9934,651r15,-50l9962,556r56,l10011,540r-28,-77l9994,388r1,-7l9962,381r-19,-71l9931,242r-7,-65l9921,119r1,-24l9926,54r10,-43l9955,-18r40,l9974,-26r-41,-1xm10799,1140r-15,3l10771,1151r-8,12l10760,1179r3,14l10771,1205r13,8l10799,1216r16,-3l10824,1208r-25,l10787,1206r-10,-7l10771,1190r-3,-11l10771,1167r6,-10l10787,1150r12,-2l10823,1148r-8,-5l10799,1140xm10823,1148r-24,l10812,1150r9,7l10827,1167r2,12l10827,1190r-6,9l10812,1206r-13,2l10824,1208r4,-3l10836,1193r3,-14l10836,1163r-8,-12l10823,1148xm10810,1153r-26,l10784,1200r8,l10792,1182r21,l10812,1180r-5,-1l10816,1176r-24,l10792,1163r23,l10815,1159r-5,-6xm10813,1182r-11,l10805,1187r2,5l10808,1200r8,l10815,1192r,-7l10813,1182xm10815,1163r-12,l10807,1164r,10l10802,1176r14,l10816,1169r-1,-6xm10018,556r-56,l10011,664r51,87l10114,821r50,55l10212,917r43,31l10292,971r-71,13l10147,1000r-75,17l9996,1038r-76,22l9844,1086r-75,27l9696,1143r15,l9769,1124r78,-22l9928,1082r84,-19l10097,1047r86,-14l10268,1021r84,-10l10473,1011r-26,-11l10516,996r83,-1l10806,995r-42,-23l10704,960r-328,l10339,938r-37,-23l10266,891r-35,-25l10176,814r-49,-60l10083,687r-39,-72l10018,556xm10473,1011r-121,l10437,1050r84,32l10602,1106r74,14l10739,1126r33,-3l10797,1117r17,-12l10817,1100r-44,l10709,1093r-79,-21l10541,1041r-68,-30xm10823,1089r-10,3l10801,1096r-13,3l10773,1100r44,l10823,1089xm10806,995r-207,l10684,998r74,12l10811,1034r18,37l10834,1059r5,-4l10839,1043r-20,-41l10806,995xm10570,948r-43,1l10480,952r-104,8l10704,960r-25,-6l10570,948xm10010,105r-9,48l9991,214r-12,75l9962,381r33,l10001,317r4,-71l10008,173r2,-68xm9995,-18r-40,l9973,-7r16,18l10003,38r7,38l10016,16r-13,-30l9995,-18xe" fillcolor="#ffd8d8" stroked="f">
              <v:stroke joinstyle="round"/>
              <v:formulas/>
              <v:path arrowok="t" o:connecttype="segments"/>
            </v:shape>
            <v:shape id="_x0000_s1028" type="#_x0000_t202" style="position:absolute;left:8869;top:-65;width:1052;height:1585" filled="f" stroked="f">
              <v:textbox inset="0,0,0,0">
                <w:txbxContent>
                  <w:p w:rsidR="009C5E95" w:rsidRDefault="00293F4A">
                    <w:pPr>
                      <w:spacing w:before="6" w:line="244" w:lineRule="auto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Bojana </w:t>
                    </w:r>
                    <w:proofErr w:type="spellStart"/>
                    <w:r>
                      <w:rPr>
                        <w:sz w:val="32"/>
                      </w:rPr>
                      <w:t>Makivić</w:t>
                    </w:r>
                    <w:proofErr w:type="spellEnd"/>
                    <w:r>
                      <w:rPr>
                        <w:sz w:val="32"/>
                      </w:rPr>
                      <w:t xml:space="preserve"> 200036</w:t>
                    </w:r>
                  </w:p>
                  <w:p w:rsidR="009C5E95" w:rsidRDefault="00293F4A">
                    <w:pPr>
                      <w:spacing w:line="383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161</w:t>
                    </w:r>
                  </w:p>
                </w:txbxContent>
              </v:textbox>
            </v:shape>
            <v:shape id="_x0000_s1027" type="#_x0000_t202" style="position:absolute;left:10064;top:30;width:1146;height:1412" filled="f" stroked="f">
              <v:textbox inset="0,0,0,0">
                <w:txbxContent>
                  <w:p w:rsidR="009C5E95" w:rsidRDefault="00293F4A">
                    <w:pPr>
                      <w:spacing w:before="7" w:line="249" w:lineRule="auto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Digitally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signed</w:t>
                    </w:r>
                    <w:proofErr w:type="spellEnd"/>
                    <w:r>
                      <w:rPr>
                        <w:sz w:val="16"/>
                      </w:rPr>
                      <w:t xml:space="preserve"> by Bojana </w:t>
                    </w:r>
                    <w:proofErr w:type="spellStart"/>
                    <w:r>
                      <w:rPr>
                        <w:sz w:val="16"/>
                      </w:rPr>
                      <w:t>Makivić</w:t>
                    </w:r>
                    <w:proofErr w:type="spellEnd"/>
                    <w:r>
                      <w:rPr>
                        <w:sz w:val="16"/>
                      </w:rPr>
                      <w:t xml:space="preserve"> 200036161</w:t>
                    </w:r>
                  </w:p>
                  <w:p w:rsidR="009C5E95" w:rsidRDefault="00293F4A">
                    <w:pPr>
                      <w:spacing w:line="247" w:lineRule="auto"/>
                      <w:ind w:right="363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Date</w:t>
                    </w:r>
                    <w:proofErr w:type="spellEnd"/>
                    <w:r>
                      <w:rPr>
                        <w:sz w:val="16"/>
                      </w:rPr>
                      <w:t>: 2024.10.17</w:t>
                    </w:r>
                  </w:p>
                  <w:p w:rsidR="009C5E95" w:rsidRDefault="00293F4A">
                    <w:pPr>
                      <w:spacing w:line="193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10:47:09 +02'00'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sz w:val="20"/>
        </w:rPr>
        <w:t>Digitally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signed</w:t>
      </w:r>
      <w:proofErr w:type="spellEnd"/>
      <w:r>
        <w:rPr>
          <w:sz w:val="20"/>
        </w:rPr>
        <w:t xml:space="preserve"> by </w:t>
      </w:r>
      <w:proofErr w:type="spellStart"/>
      <w:r>
        <w:rPr>
          <w:sz w:val="20"/>
        </w:rPr>
        <w:t>Sabina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Terteli</w:t>
      </w:r>
      <w:proofErr w:type="spellEnd"/>
      <w:r>
        <w:rPr>
          <w:sz w:val="20"/>
        </w:rPr>
        <w:t xml:space="preserve"> ESUFL00136805</w:t>
      </w:r>
    </w:p>
    <w:p w:rsidR="009C5E95" w:rsidRDefault="009C5E95">
      <w:pPr>
        <w:spacing w:line="240" w:lineRule="exact"/>
        <w:rPr>
          <w:sz w:val="20"/>
        </w:rPr>
        <w:sectPr w:rsidR="009C5E95">
          <w:type w:val="continuous"/>
          <w:pgSz w:w="12240" w:h="15840"/>
          <w:pgMar w:top="1400" w:right="920" w:bottom="280" w:left="1180" w:header="720" w:footer="720" w:gutter="0"/>
          <w:cols w:num="4" w:space="720" w:equalWidth="0">
            <w:col w:w="1130" w:space="392"/>
            <w:col w:w="1539" w:space="631"/>
            <w:col w:w="1024" w:space="464"/>
            <w:col w:w="4960"/>
          </w:cols>
        </w:sectPr>
      </w:pPr>
    </w:p>
    <w:p w:rsidR="009C5E95" w:rsidRDefault="00293F4A">
      <w:pPr>
        <w:pStyle w:val="Heading1"/>
        <w:spacing w:line="244" w:lineRule="exact"/>
      </w:pPr>
      <w:r>
        <w:t>ESUFL0004</w:t>
      </w:r>
      <w:r>
        <w:rPr>
          <w:vertAlign w:val="subscript"/>
        </w:rPr>
        <w:t>3131</w:t>
      </w:r>
    </w:p>
    <w:p w:rsidR="009C5E95" w:rsidRDefault="00293F4A">
      <w:pPr>
        <w:spacing w:line="185" w:lineRule="exact"/>
        <w:ind w:left="109"/>
        <w:rPr>
          <w:sz w:val="20"/>
        </w:rPr>
      </w:pPr>
      <w:r>
        <w:br w:type="column"/>
      </w:r>
      <w:r>
        <w:rPr>
          <w:sz w:val="20"/>
        </w:rPr>
        <w:t>9306</w:t>
      </w:r>
    </w:p>
    <w:p w:rsidR="009C5E95" w:rsidRDefault="00293F4A">
      <w:pPr>
        <w:spacing w:line="59" w:lineRule="exact"/>
        <w:ind w:left="109"/>
        <w:rPr>
          <w:sz w:val="20"/>
        </w:rPr>
      </w:pPr>
      <w:proofErr w:type="spellStart"/>
      <w:r>
        <w:rPr>
          <w:sz w:val="20"/>
        </w:rPr>
        <w:t>Date</w:t>
      </w:r>
      <w:proofErr w:type="spellEnd"/>
      <w:r>
        <w:rPr>
          <w:sz w:val="20"/>
        </w:rPr>
        <w:t>: 2024.10.17</w:t>
      </w:r>
    </w:p>
    <w:p w:rsidR="009C5E95" w:rsidRDefault="009C5E95">
      <w:pPr>
        <w:spacing w:line="59" w:lineRule="exact"/>
        <w:rPr>
          <w:sz w:val="20"/>
        </w:rPr>
        <w:sectPr w:rsidR="009C5E95">
          <w:type w:val="continuous"/>
          <w:pgSz w:w="12240" w:h="15840"/>
          <w:pgMar w:top="1400" w:right="920" w:bottom="280" w:left="1180" w:header="720" w:footer="720" w:gutter="0"/>
          <w:cols w:num="2" w:space="720" w:equalWidth="0">
            <w:col w:w="2098" w:space="3082"/>
            <w:col w:w="4960"/>
          </w:cols>
        </w:sectPr>
      </w:pPr>
    </w:p>
    <w:p w:rsidR="009C5E95" w:rsidRDefault="00293F4A">
      <w:pPr>
        <w:pStyle w:val="Heading1"/>
        <w:spacing w:before="11"/>
      </w:pPr>
      <w:r>
        <w:t>25853131</w:t>
      </w:r>
    </w:p>
    <w:p w:rsidR="009C5E95" w:rsidRDefault="00293F4A">
      <w:pPr>
        <w:spacing w:before="7"/>
        <w:ind w:left="109"/>
        <w:rPr>
          <w:sz w:val="20"/>
        </w:rPr>
      </w:pPr>
      <w:proofErr w:type="spellStart"/>
      <w:r>
        <w:t>Date</w:t>
      </w:r>
      <w:proofErr w:type="spellEnd"/>
      <w:r>
        <w:t>:</w:t>
      </w:r>
      <w:r>
        <w:rPr>
          <w:sz w:val="20"/>
        </w:rPr>
        <w:t xml:space="preserve"> 2024.10.17</w:t>
      </w:r>
    </w:p>
    <w:p w:rsidR="009C5E95" w:rsidRDefault="00293F4A">
      <w:pPr>
        <w:spacing w:before="4"/>
        <w:ind w:left="109"/>
        <w:rPr>
          <w:sz w:val="20"/>
        </w:rPr>
      </w:pPr>
      <w:r>
        <w:rPr>
          <w:sz w:val="20"/>
        </w:rPr>
        <w:t>10:36:50 +02'00'</w:t>
      </w:r>
    </w:p>
    <w:p w:rsidR="009C5E95" w:rsidRDefault="00293F4A">
      <w:pPr>
        <w:pStyle w:val="Heading2"/>
        <w:spacing w:before="65"/>
      </w:pPr>
      <w:r>
        <w:br w:type="column"/>
      </w:r>
      <w:r>
        <w:t>68059306</w:t>
      </w:r>
    </w:p>
    <w:p w:rsidR="009C5E95" w:rsidRDefault="00293F4A">
      <w:pPr>
        <w:spacing w:before="179"/>
        <w:ind w:left="109"/>
        <w:rPr>
          <w:sz w:val="20"/>
        </w:rPr>
      </w:pPr>
      <w:r>
        <w:br w:type="column"/>
      </w:r>
      <w:r>
        <w:rPr>
          <w:sz w:val="20"/>
        </w:rPr>
        <w:t>10:53:31 +02'00'</w:t>
      </w:r>
    </w:p>
    <w:sectPr w:rsidR="009C5E95">
      <w:type w:val="continuous"/>
      <w:pgSz w:w="12240" w:h="15840"/>
      <w:pgMar w:top="1400" w:right="920" w:bottom="280" w:left="1180" w:header="720" w:footer="720" w:gutter="0"/>
      <w:cols w:num="4" w:space="720" w:equalWidth="0">
        <w:col w:w="1468" w:space="54"/>
        <w:col w:w="1585" w:space="585"/>
        <w:col w:w="1424" w:space="64"/>
        <w:col w:w="4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C5E95"/>
    <w:rsid w:val="00293F4A"/>
    <w:rsid w:val="009C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622F9E9"/>
  <w15:docId w15:val="{9F0700C4-AB4A-445A-944C-7A1BC778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eastAsia="mk"/>
    </w:rPr>
  </w:style>
  <w:style w:type="paragraph" w:styleId="Heading1">
    <w:name w:val="heading 1"/>
    <w:basedOn w:val="Normal"/>
    <w:uiPriority w:val="1"/>
    <w:qFormat/>
    <w:pPr>
      <w:ind w:left="109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ind w:left="109"/>
      <w:outlineLvl w:val="1"/>
    </w:pPr>
    <w:rPr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Zdenka Valent</cp:lastModifiedBy>
  <cp:revision>2</cp:revision>
  <dcterms:created xsi:type="dcterms:W3CDTF">2024-10-17T12:29:00Z</dcterms:created>
  <dcterms:modified xsi:type="dcterms:W3CDTF">2024-10-17T12:44:00Z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</Properties>
</file>