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610"/>
        <w:gridCol w:w="3780"/>
        <w:gridCol w:w="1890"/>
        <w:gridCol w:w="4140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</w:t>
            </w:r>
            <w:r w:rsidR="000A0CC7">
              <w:rPr>
                <w:b/>
                <w:lang w:val="ro-RO"/>
              </w:rPr>
              <w:t>2</w:t>
            </w:r>
            <w:r w:rsidR="00DF0997">
              <w:rPr>
                <w:b/>
                <w:lang w:val="sr-Cyrl-RS"/>
              </w:rPr>
              <w:t>4</w:t>
            </w:r>
            <w:r w:rsidRPr="0020491A">
              <w:rPr>
                <w:b/>
                <w:lang w:val="sr-Cyrl-RS"/>
              </w:rPr>
              <w:t>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  <w:p w:rsidR="000A58F8" w:rsidRPr="0020491A" w:rsidRDefault="000A58F8" w:rsidP="003A2A1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КОЈИ РАСПИСУЈЕ КОНКУРС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  <w:r w:rsidR="00A00849">
              <w:rPr>
                <w:b/>
                <w:lang w:val="sr-Cyrl-RS"/>
              </w:rPr>
              <w:t xml:space="preserve"> И ТРАЈАЊА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09" w:type="dxa"/>
          </w:tcPr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2610" w:type="dxa"/>
          </w:tcPr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3780" w:type="dxa"/>
          </w:tcPr>
          <w:p w:rsidR="00A50E5B" w:rsidRPr="00213ABE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213ABE" w:rsidRDefault="0026255F" w:rsidP="00DA1224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213ABE" w:rsidRDefault="0026255F" w:rsidP="00DF0997">
            <w:pPr>
              <w:jc w:val="center"/>
              <w:rPr>
                <w:sz w:val="19"/>
                <w:szCs w:val="19"/>
                <w:lang w:val="sr-Cyrl-CS"/>
              </w:rPr>
            </w:pPr>
            <w:r w:rsidRPr="00213ABE">
              <w:rPr>
                <w:sz w:val="19"/>
                <w:szCs w:val="19"/>
                <w:lang w:val="sr-Cyrl-CS"/>
              </w:rPr>
              <w:t xml:space="preserve">ФИНАНСИРАЊЕ И СУФИНАНСИРАЊЕ ПРОГРАМА И ПРОЈЕКАТА У ОБЛАСТИ ОСНОВНОГ И СРЕДЊЕГ </w:t>
            </w:r>
            <w:r w:rsidR="004857BB" w:rsidRPr="00213ABE">
              <w:rPr>
                <w:sz w:val="19"/>
                <w:szCs w:val="19"/>
                <w:lang w:val="sr-Cyrl-CS"/>
              </w:rPr>
              <w:t>ОБРАЗОВАЊА У АП ВОЈВОДИНИ У 202</w:t>
            </w:r>
            <w:r w:rsidR="00DF0997" w:rsidRPr="00213ABE">
              <w:rPr>
                <w:sz w:val="19"/>
                <w:szCs w:val="19"/>
                <w:lang w:val="sr-Cyrl-CS"/>
              </w:rPr>
              <w:t>4</w:t>
            </w:r>
            <w:r w:rsidRPr="00213ABE">
              <w:rPr>
                <w:sz w:val="19"/>
                <w:szCs w:val="19"/>
                <w:lang w:val="sr-Cyrl-CS"/>
              </w:rPr>
              <w:t>. ГОДИНИ</w:t>
            </w:r>
          </w:p>
        </w:tc>
        <w:tc>
          <w:tcPr>
            <w:tcW w:w="1890" w:type="dxa"/>
          </w:tcPr>
          <w:p w:rsidR="00B5443F" w:rsidRPr="00213ABE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213ABE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ФЕБРУАР-</w:t>
            </w:r>
            <w:r w:rsidR="00990113" w:rsidRPr="00213ABE">
              <w:rPr>
                <w:sz w:val="19"/>
                <w:szCs w:val="19"/>
                <w:lang w:val="sr-Cyrl-RS"/>
              </w:rPr>
              <w:t>МАРТ</w:t>
            </w:r>
            <w:r w:rsidR="0026255F" w:rsidRPr="00213ABE">
              <w:rPr>
                <w:sz w:val="19"/>
                <w:szCs w:val="19"/>
                <w:lang w:val="sr-Cyrl-RS"/>
              </w:rPr>
              <w:t xml:space="preserve"> 20</w:t>
            </w:r>
            <w:r w:rsidR="004857BB" w:rsidRPr="00213ABE">
              <w:rPr>
                <w:sz w:val="19"/>
                <w:szCs w:val="19"/>
                <w:lang w:val="ro-RO"/>
              </w:rPr>
              <w:t>2</w:t>
            </w:r>
            <w:r w:rsidRPr="00213ABE">
              <w:rPr>
                <w:sz w:val="19"/>
                <w:szCs w:val="19"/>
                <w:lang w:val="sr-Cyrl-RS"/>
              </w:rPr>
              <w:t>4</w:t>
            </w:r>
            <w:r w:rsidR="0026255F" w:rsidRPr="00213ABE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26255F" w:rsidRPr="00213ABE" w:rsidRDefault="000E502F">
            <w:pPr>
              <w:rPr>
                <w:sz w:val="19"/>
                <w:szCs w:val="19"/>
                <w:lang w:val="sr-Cyrl-CS"/>
              </w:rPr>
            </w:pPr>
            <w:r w:rsidRPr="00213ABE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213ABE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213ABE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213ABE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09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61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213ABE" w:rsidP="00213ABE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   </w:t>
            </w:r>
            <w:r w:rsidR="00DF0997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="00DF0997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DF0997" w:rsidRPr="0020491A" w:rsidRDefault="00213ABE" w:rsidP="00213ABE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 </w:t>
            </w:r>
            <w:r w:rsidR="00DF0997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ПРОГРАМА И ПРОЈЕКАТА УСМЕРЕНИ НА</w:t>
            </w: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 ПРАВА НАЦИОНАЛНИХ МАЊИНА – НАЦИОНАЛНИХ ЗАЈЕДНИЦА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24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>. ГОДИНИ</w:t>
            </w: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4B6359" w:rsidRDefault="004B6359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 – ФЕБРУАР</w:t>
            </w:r>
          </w:p>
          <w:p w:rsidR="00DF0997" w:rsidRDefault="00DF0997" w:rsidP="00DF0997">
            <w:pPr>
              <w:jc w:val="center"/>
            </w:pPr>
            <w:r w:rsidRPr="00D63C50">
              <w:rPr>
                <w:sz w:val="19"/>
                <w:szCs w:val="19"/>
                <w:lang w:val="sr-Cyrl-RS"/>
              </w:rPr>
              <w:t>20</w:t>
            </w:r>
            <w:r w:rsidRPr="00D63C50">
              <w:rPr>
                <w:sz w:val="19"/>
                <w:szCs w:val="19"/>
                <w:lang w:val="ro-RO"/>
              </w:rPr>
              <w:t>2</w:t>
            </w:r>
            <w:r w:rsidRPr="00D63C50">
              <w:rPr>
                <w:sz w:val="19"/>
                <w:szCs w:val="19"/>
                <w:lang w:val="sr-Cyrl-RS"/>
              </w:rPr>
              <w:t>4. ГОДИНЕ</w:t>
            </w:r>
          </w:p>
        </w:tc>
        <w:tc>
          <w:tcPr>
            <w:tcW w:w="4140" w:type="dxa"/>
          </w:tcPr>
          <w:p w:rsidR="00DF0997" w:rsidRPr="00B5443F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  <w:r>
              <w:rPr>
                <w:rFonts w:eastAsia="Times New Roman" w:cs="Times New Roman"/>
                <w:noProof/>
                <w:sz w:val="19"/>
                <w:szCs w:val="19"/>
                <w:lang w:val="ro-RO"/>
              </w:rPr>
              <w:t xml:space="preserve">.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Поред наведених, право на доделу средстава  </w:t>
            </w:r>
            <w:r w:rsidRPr="0020491A">
              <w:rPr>
                <w:sz w:val="19"/>
                <w:szCs w:val="19"/>
                <w:lang w:val="sr-Cyrl-RS"/>
              </w:rPr>
              <w:t>имају удружења, фондови и фондације ромске националне заједнице, којa имају регистровано седиште на територији АП Војводине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909" w:type="dxa"/>
          </w:tcPr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DF0997" w:rsidRPr="0020491A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НЕГОВАЊА МУЛТИКУЛТУРАЛНОСТИ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МЕЂУНАЦИОНАЛНЕ ТОЛЕРАНЦИЈЕ У АП ВОЈВОДИНИ У 20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24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. ГОДИНИ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213ABE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 – ФЕБРУАР</w:t>
            </w:r>
          </w:p>
          <w:p w:rsidR="00DF0997" w:rsidRDefault="00213ABE" w:rsidP="00213ABE">
            <w:pPr>
              <w:jc w:val="center"/>
            </w:pPr>
            <w:r w:rsidRPr="00D63C50">
              <w:rPr>
                <w:sz w:val="19"/>
                <w:szCs w:val="19"/>
                <w:lang w:val="sr-Cyrl-RS"/>
              </w:rPr>
              <w:t>20</w:t>
            </w:r>
            <w:r w:rsidRPr="00D63C50">
              <w:rPr>
                <w:sz w:val="19"/>
                <w:szCs w:val="19"/>
                <w:lang w:val="ro-RO"/>
              </w:rPr>
              <w:t>2</w:t>
            </w:r>
            <w:r w:rsidRPr="00D63C50">
              <w:rPr>
                <w:sz w:val="19"/>
                <w:szCs w:val="19"/>
                <w:lang w:val="sr-Cyrl-RS"/>
              </w:rPr>
              <w:t>4. ГОДИНЕ</w:t>
            </w:r>
          </w:p>
        </w:tc>
        <w:tc>
          <w:tcPr>
            <w:tcW w:w="4140" w:type="dxa"/>
          </w:tcPr>
          <w:p w:rsidR="00DF0997" w:rsidRPr="0020491A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  <w:bookmarkStart w:id="0" w:name="_GoBack"/>
            <w:bookmarkEnd w:id="0"/>
          </w:p>
        </w:tc>
      </w:tr>
      <w:tr w:rsidR="00DF0997" w:rsidRPr="0020491A" w:rsidTr="00DA1224">
        <w:tc>
          <w:tcPr>
            <w:tcW w:w="871" w:type="dxa"/>
          </w:tcPr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DF0997" w:rsidRPr="00513863" w:rsidRDefault="00DF0997" w:rsidP="00E331D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</w:rPr>
              <w:t>4.</w:t>
            </w:r>
          </w:p>
        </w:tc>
        <w:tc>
          <w:tcPr>
            <w:tcW w:w="2909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DF0997" w:rsidRPr="00716CFB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  <w:r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И ОБРАЗОВАЊЕ</w:t>
            </w:r>
          </w:p>
        </w:tc>
        <w:tc>
          <w:tcPr>
            <w:tcW w:w="3780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ЈАВНИ КОНКУРС</w:t>
            </w: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ЗА СУФИНАНИСИРАЊЕ ПОТПРОЈЕКТА "МУЛТИКУЛТУРАЛИЗАМ НА КЛИК"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213ABE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 – ФЕБРУАР</w:t>
            </w:r>
          </w:p>
          <w:p w:rsidR="00DF0997" w:rsidRDefault="00213ABE" w:rsidP="00213ABE">
            <w:pPr>
              <w:jc w:val="center"/>
            </w:pPr>
            <w:r w:rsidRPr="00D63C50">
              <w:rPr>
                <w:sz w:val="19"/>
                <w:szCs w:val="19"/>
                <w:lang w:val="sr-Cyrl-RS"/>
              </w:rPr>
              <w:t>20</w:t>
            </w:r>
            <w:r w:rsidRPr="00D63C50">
              <w:rPr>
                <w:sz w:val="19"/>
                <w:szCs w:val="19"/>
                <w:lang w:val="ro-RO"/>
              </w:rPr>
              <w:t>2</w:t>
            </w:r>
            <w:r w:rsidRPr="00D63C50">
              <w:rPr>
                <w:sz w:val="19"/>
                <w:szCs w:val="19"/>
                <w:lang w:val="sr-Cyrl-RS"/>
              </w:rPr>
              <w:t>4. ГОДИНЕ</w:t>
            </w:r>
          </w:p>
        </w:tc>
        <w:tc>
          <w:tcPr>
            <w:tcW w:w="4140" w:type="dxa"/>
          </w:tcPr>
          <w:p w:rsidR="00DF0997" w:rsidRPr="0020491A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A50E5B">
              <w:rPr>
                <w:sz w:val="19"/>
                <w:szCs w:val="19"/>
                <w:lang w:val="sr-Cyrl-RS"/>
              </w:rPr>
              <w:t>На јавни конкурс се могу пријавити регистрована правна лица – организације, удружења, асоцијације и други субјекти са седиштем на територији Аутономне покрајине Војводине за организацију наградних јавних конкурса за ученике основних и средњих школа на територији АПВ, на одобране теме из области мултикултурализма, толеранције и очувања етничке разноликости и културног идентитета националних мањина – националних заједница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25" w:rsidRDefault="00642325" w:rsidP="003A2A15">
      <w:pPr>
        <w:spacing w:after="0" w:line="240" w:lineRule="auto"/>
      </w:pPr>
      <w:r>
        <w:separator/>
      </w:r>
    </w:p>
  </w:endnote>
  <w:endnote w:type="continuationSeparator" w:id="0">
    <w:p w:rsidR="00642325" w:rsidRDefault="00642325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25" w:rsidRDefault="00642325" w:rsidP="003A2A15">
      <w:pPr>
        <w:spacing w:after="0" w:line="240" w:lineRule="auto"/>
      </w:pPr>
      <w:r>
        <w:separator/>
      </w:r>
    </w:p>
  </w:footnote>
  <w:footnote w:type="continuationSeparator" w:id="0">
    <w:p w:rsidR="00642325" w:rsidRDefault="00642325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</w:t>
      </w:r>
      <w:r w:rsidRPr="004516FE">
        <w:rPr>
          <w:lang w:val="sr-Cyrl-RS"/>
        </w:rPr>
        <w:t xml:space="preserve">програма или недостајућег дела средстава за финансирање програма од јавног интереса која реализују удружења ("Службени гласник РС", бр. 16/2018 </w:t>
      </w:r>
      <w:r w:rsidR="00EB00D1">
        <w:rPr>
          <w:lang w:val="sr-Cyrl-RS"/>
        </w:rPr>
        <w:t xml:space="preserve">) и члана 7. став 2. </w:t>
      </w:r>
      <w:r w:rsidR="00EB00D1" w:rsidRPr="009D0A46">
        <w:rPr>
          <w:rFonts w:cstheme="minorHAnsi"/>
          <w:lang w:val="sr-Cyrl-CS"/>
        </w:rPr>
        <w:t>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30301"/>
    <w:rsid w:val="00145ACB"/>
    <w:rsid w:val="0015565C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4B6359"/>
    <w:rsid w:val="00513863"/>
    <w:rsid w:val="00642325"/>
    <w:rsid w:val="00655F59"/>
    <w:rsid w:val="00666AF1"/>
    <w:rsid w:val="006B6EDC"/>
    <w:rsid w:val="006D126F"/>
    <w:rsid w:val="0070474A"/>
    <w:rsid w:val="007167A1"/>
    <w:rsid w:val="00716CFB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106C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CD0A-70E6-464C-8881-5D6647D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43</cp:revision>
  <dcterms:created xsi:type="dcterms:W3CDTF">2019-01-29T10:17:00Z</dcterms:created>
  <dcterms:modified xsi:type="dcterms:W3CDTF">2024-01-23T08:56:00Z</dcterms:modified>
</cp:coreProperties>
</file>